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F" w:rsidRDefault="003C286F" w:rsidP="003C286F">
      <w:pPr>
        <w:rPr>
          <w:rFonts w:asciiTheme="minorHAnsi" w:hAnsiTheme="minorHAnsi" w:cstheme="minorHAnsi"/>
          <w:b/>
          <w:sz w:val="16"/>
        </w:rPr>
      </w:pPr>
      <w:r>
        <w:rPr>
          <w:noProof/>
        </w:rPr>
        <w:drawing>
          <wp:inline distT="0" distB="0" distL="0" distR="0" wp14:anchorId="4B42E06E" wp14:editId="5FA8BC64">
            <wp:extent cx="589722" cy="58972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7" cy="5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6F" w:rsidRDefault="003C286F" w:rsidP="003C286F">
      <w:pPr>
        <w:rPr>
          <w:rFonts w:asciiTheme="minorHAnsi" w:hAnsiTheme="minorHAnsi" w:cstheme="minorHAnsi"/>
          <w:b/>
          <w:sz w:val="16"/>
        </w:rPr>
      </w:pPr>
    </w:p>
    <w:p w:rsidR="003C286F" w:rsidRDefault="003C286F" w:rsidP="003C286F">
      <w:pPr>
        <w:rPr>
          <w:rFonts w:asciiTheme="minorHAnsi" w:hAnsiTheme="minorHAnsi" w:cstheme="minorHAnsi"/>
          <w:b/>
          <w:sz w:val="16"/>
        </w:rPr>
      </w:pPr>
    </w:p>
    <w:p w:rsidR="003C286F" w:rsidRDefault="00326339" w:rsidP="003C286F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lastRenderedPageBreak/>
        <w:t>Oklahoma State University Center for Health Sciences</w:t>
      </w:r>
    </w:p>
    <w:p w:rsidR="003C286F" w:rsidRDefault="003C286F" w:rsidP="003C286F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Institutional Review Board</w:t>
      </w:r>
    </w:p>
    <w:p w:rsidR="003C286F" w:rsidRPr="00DB4B5B" w:rsidRDefault="003C286F" w:rsidP="003C286F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1111 W. 17</w:t>
      </w:r>
      <w:r w:rsidRPr="00DB4B5B">
        <w:rPr>
          <w:rFonts w:asciiTheme="minorHAnsi" w:hAnsiTheme="minorHAnsi" w:cstheme="minorHAnsi"/>
          <w:b/>
          <w:sz w:val="16"/>
          <w:vertAlign w:val="superscript"/>
        </w:rPr>
        <w:t>th</w:t>
      </w:r>
      <w:r w:rsidRPr="00DB4B5B">
        <w:rPr>
          <w:rFonts w:asciiTheme="minorHAnsi" w:hAnsiTheme="minorHAnsi" w:cstheme="minorHAnsi"/>
          <w:b/>
          <w:sz w:val="16"/>
        </w:rPr>
        <w:t xml:space="preserve"> St</w:t>
      </w:r>
    </w:p>
    <w:p w:rsidR="003C286F" w:rsidRPr="00DB4B5B" w:rsidRDefault="003C286F" w:rsidP="003C286F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Tulsa, OK 74107</w:t>
      </w:r>
    </w:p>
    <w:p w:rsidR="003C286F" w:rsidRPr="007A4AAB" w:rsidRDefault="003C286F" w:rsidP="003C286F">
      <w:pPr>
        <w:jc w:val="right"/>
        <w:rPr>
          <w:rFonts w:asciiTheme="minorHAnsi" w:hAnsiTheme="minorHAnsi" w:cstheme="minorHAnsi"/>
          <w:b/>
          <w:sz w:val="16"/>
        </w:rPr>
        <w:sectPr w:rsidR="003C286F" w:rsidRPr="007A4AAB" w:rsidSect="00FA24B8">
          <w:footerReference w:type="default" r:id="rId9"/>
          <w:pgSz w:w="12240" w:h="15840"/>
          <w:pgMar w:top="720" w:right="1440" w:bottom="720" w:left="1440" w:header="432" w:footer="432" w:gutter="0"/>
          <w:cols w:num="2" w:space="720"/>
          <w:docGrid w:linePitch="360"/>
        </w:sectPr>
      </w:pPr>
      <w:r>
        <w:rPr>
          <w:rFonts w:asciiTheme="minorHAnsi" w:hAnsiTheme="minorHAnsi" w:cstheme="minorHAnsi"/>
          <w:b/>
          <w:sz w:val="16"/>
        </w:rPr>
        <w:t>918-561-1400</w:t>
      </w:r>
    </w:p>
    <w:p w:rsidR="003C286F" w:rsidRDefault="003C286F" w:rsidP="003C286F">
      <w:pPr>
        <w:jc w:val="center"/>
        <w:rPr>
          <w:rFonts w:asciiTheme="minorHAnsi" w:hAnsiTheme="minorHAnsi" w:cstheme="minorHAnsi"/>
          <w:b/>
          <w:sz w:val="28"/>
        </w:rPr>
      </w:pPr>
      <w:r w:rsidRPr="003C286F">
        <w:rPr>
          <w:rFonts w:asciiTheme="minorHAnsi" w:hAnsiTheme="minorHAnsi" w:cstheme="minorHAnsi"/>
          <w:b/>
          <w:sz w:val="28"/>
        </w:rPr>
        <w:lastRenderedPageBreak/>
        <w:t>Modification of Approved Human Research</w:t>
      </w:r>
    </w:p>
    <w:p w:rsidR="003C286F" w:rsidRPr="009E7068" w:rsidRDefault="003C286F" w:rsidP="003C286F">
      <w:pPr>
        <w:rPr>
          <w:rFonts w:ascii="Arial" w:hAnsi="Arial" w:cs="Arial"/>
          <w:sz w:val="22"/>
          <w:szCs w:val="22"/>
        </w:rPr>
      </w:pPr>
    </w:p>
    <w:tbl>
      <w:tblPr>
        <w:tblW w:w="98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5"/>
        <w:gridCol w:w="2160"/>
        <w:gridCol w:w="7290"/>
      </w:tblGrid>
      <w:tr w:rsidR="003C286F" w:rsidRPr="000344DB" w:rsidTr="0082159B">
        <w:trPr>
          <w:trHeight w:val="332"/>
        </w:trPr>
        <w:tc>
          <w:tcPr>
            <w:tcW w:w="9885" w:type="dxa"/>
            <w:gridSpan w:val="3"/>
            <w:shd w:val="clear" w:color="auto" w:fill="000000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Use to request a modification to previously approved research</w:t>
            </w:r>
          </w:p>
        </w:tc>
      </w:tr>
      <w:tr w:rsidR="003C286F" w:rsidRPr="000344DB" w:rsidTr="0082159B">
        <w:trPr>
          <w:trHeight w:val="432"/>
        </w:trPr>
        <w:tc>
          <w:tcPr>
            <w:tcW w:w="2595" w:type="dxa"/>
            <w:gridSpan w:val="2"/>
            <w:vAlign w:val="center"/>
          </w:tcPr>
          <w:p w:rsidR="003C286F" w:rsidRPr="000344DB" w:rsidRDefault="003C286F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IRB Number:</w:t>
            </w:r>
          </w:p>
        </w:tc>
        <w:tc>
          <w:tcPr>
            <w:tcW w:w="7290" w:type="dxa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432"/>
        </w:trPr>
        <w:tc>
          <w:tcPr>
            <w:tcW w:w="2595" w:type="dxa"/>
            <w:gridSpan w:val="2"/>
            <w:vAlign w:val="center"/>
          </w:tcPr>
          <w:p w:rsidR="003C286F" w:rsidRPr="000344DB" w:rsidRDefault="003C286F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Protocol Name:</w:t>
            </w:r>
          </w:p>
        </w:tc>
        <w:tc>
          <w:tcPr>
            <w:tcW w:w="7290" w:type="dxa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432"/>
        </w:trPr>
        <w:tc>
          <w:tcPr>
            <w:tcW w:w="2595" w:type="dxa"/>
            <w:gridSpan w:val="2"/>
            <w:vAlign w:val="center"/>
          </w:tcPr>
          <w:p w:rsidR="003C286F" w:rsidRPr="000344DB" w:rsidRDefault="003C286F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7290" w:type="dxa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496480" w:rsidTr="0082159B">
        <w:trPr>
          <w:trHeight w:val="43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F" w:rsidRPr="000344DB" w:rsidRDefault="003C286F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Primary Contact: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432"/>
        </w:trPr>
        <w:tc>
          <w:tcPr>
            <w:tcW w:w="2595" w:type="dxa"/>
            <w:gridSpan w:val="2"/>
            <w:vAlign w:val="center"/>
          </w:tcPr>
          <w:p w:rsidR="003C286F" w:rsidRPr="000344DB" w:rsidRDefault="003C286F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Numbers of Subjects Enrolled  Locally:</w:t>
            </w:r>
          </w:p>
        </w:tc>
        <w:tc>
          <w:tcPr>
            <w:tcW w:w="7290" w:type="dxa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908"/>
        </w:trPr>
        <w:tc>
          <w:tcPr>
            <w:tcW w:w="9885" w:type="dxa"/>
            <w:gridSpan w:val="3"/>
            <w:tcBorders>
              <w:bottom w:val="single" w:sz="4" w:space="0" w:color="auto"/>
            </w:tcBorders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 xml:space="preserve">Does this modification include a change in study personnel? </w:t>
            </w:r>
            <w:r w:rsidRPr="000344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344DB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344DB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If yes, if any contact information has changed or any study personnel have been added and are not currently in the IRB database,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Contact Information Form</w:t>
            </w:r>
            <w:r w:rsidRPr="000344DB">
              <w:rPr>
                <w:rFonts w:ascii="Calibri" w:hAnsi="Calibri" w:cs="Calibri"/>
                <w:sz w:val="22"/>
                <w:szCs w:val="22"/>
              </w:rPr>
              <w:t xml:space="preserve"> must be completed and included with this submission.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885" w:type="dxa"/>
            <w:gridSpan w:val="3"/>
            <w:shd w:val="clear" w:color="auto" w:fill="000000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</w:rPr>
              <w:br w:type="page"/>
            </w:r>
            <w:r w:rsidRPr="000344DB">
              <w:rPr>
                <w:rFonts w:ascii="Calibri" w:hAnsi="Calibri" w:cs="Calibri"/>
              </w:rPr>
              <w:br w:type="page"/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Study Status as a Result of this Modification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35" w:type="dxa"/>
            <w:vAlign w:val="center"/>
          </w:tcPr>
          <w:p w:rsidR="003C286F" w:rsidRPr="000344DB" w:rsidRDefault="003C286F" w:rsidP="0082159B">
            <w:pPr>
              <w:ind w:right="-90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gridSpan w:val="2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Enrollment is suspended.  Effective Date: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344DB">
              <w:rPr>
                <w:rFonts w:ascii="Calibri" w:hAnsi="Calibri" w:cs="Calibri"/>
                <w:sz w:val="22"/>
                <w:szCs w:val="22"/>
              </w:rPr>
              <w:t xml:space="preserve"> If not previously reported, please explain: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35" w:type="dxa"/>
            <w:vAlign w:val="center"/>
          </w:tcPr>
          <w:p w:rsidR="003C286F" w:rsidRPr="000344DB" w:rsidRDefault="003C286F" w:rsidP="0082159B">
            <w:pPr>
              <w:ind w:right="-90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gridSpan w:val="2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Enrollment is suspended.  Request to re-open upon approval of this revision/addition.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35" w:type="dxa"/>
            <w:vAlign w:val="center"/>
          </w:tcPr>
          <w:p w:rsidR="003C286F" w:rsidRPr="000344DB" w:rsidRDefault="003C286F" w:rsidP="0082159B">
            <w:pPr>
              <w:ind w:right="-90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gridSpan w:val="2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Actively enrolling subjects.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35" w:type="dxa"/>
            <w:vAlign w:val="center"/>
          </w:tcPr>
          <w:p w:rsidR="003C286F" w:rsidRPr="000344DB" w:rsidRDefault="003C286F" w:rsidP="0082159B">
            <w:pPr>
              <w:ind w:right="-90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gridSpan w:val="2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Enrollment is permanently closed. Effective Date: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286F" w:rsidRPr="000344DB" w:rsidRDefault="003C286F" w:rsidP="003C286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965F1">
              <w:rPr>
                <w:rFonts w:ascii="Calibri" w:hAnsi="Calibri" w:cs="Calibri"/>
                <w:sz w:val="22"/>
                <w:szCs w:val="22"/>
              </w:rPr>
              <w:t>Are subjects receiving active intervention?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6965F1">
              <w:rPr>
                <w:rFonts w:ascii="Calibri" w:hAnsi="Calibri" w:cs="Calibri"/>
                <w:sz w:val="22"/>
                <w:szCs w:val="22"/>
              </w:rPr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65F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6965F1">
              <w:rPr>
                <w:rFonts w:ascii="Calibri" w:hAnsi="Calibri" w:cs="Calibri"/>
                <w:sz w:val="22"/>
                <w:szCs w:val="22"/>
              </w:rPr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65F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3C286F" w:rsidRPr="000344DB" w:rsidRDefault="003C286F" w:rsidP="003C286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965F1">
              <w:rPr>
                <w:rFonts w:ascii="Calibri" w:hAnsi="Calibri" w:cs="Calibri"/>
                <w:sz w:val="22"/>
                <w:szCs w:val="22"/>
              </w:rPr>
              <w:t>Are subjects on long-term follow-up?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6965F1">
              <w:rPr>
                <w:rFonts w:ascii="Calibri" w:hAnsi="Calibri" w:cs="Calibri"/>
                <w:sz w:val="22"/>
                <w:szCs w:val="22"/>
              </w:rPr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65F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6965F1">
              <w:rPr>
                <w:rFonts w:ascii="Calibri" w:hAnsi="Calibri" w:cs="Calibri"/>
                <w:sz w:val="22"/>
                <w:szCs w:val="22"/>
              </w:rPr>
            </w:r>
            <w:r w:rsidRPr="006965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65F1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885" w:type="dxa"/>
            <w:gridSpan w:val="3"/>
            <w:shd w:val="clear" w:color="auto" w:fill="000000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Summarize the Modification or Attach a Summary:</w:t>
            </w: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9885" w:type="dxa"/>
            <w:gridSpan w:val="3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286F" w:rsidRPr="000344DB" w:rsidTr="0082159B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885" w:type="dxa"/>
            <w:gridSpan w:val="3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Explain what the plan is for communicating these changes to the subject(s). If these changes will not be communicated to subject(s), explain why: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C286F" w:rsidRDefault="003C286F" w:rsidP="003C286F">
      <w:pPr>
        <w:rPr>
          <w:rFonts w:ascii="Arial Narrow" w:hAnsi="Arial Narrow"/>
          <w:sz w:val="22"/>
          <w:szCs w:val="22"/>
        </w:rPr>
      </w:pPr>
    </w:p>
    <w:p w:rsidR="003C286F" w:rsidRPr="000344DB" w:rsidRDefault="003C286F" w:rsidP="003C286F">
      <w:pPr>
        <w:rPr>
          <w:rFonts w:ascii="Calibri" w:hAnsi="Calibri" w:cs="Calibri"/>
          <w:sz w:val="22"/>
          <w:szCs w:val="22"/>
        </w:rPr>
      </w:pPr>
      <w:r w:rsidRPr="000344DB">
        <w:rPr>
          <w:rFonts w:ascii="Calibri" w:hAnsi="Calibri" w:cs="Calibri"/>
          <w:sz w:val="22"/>
          <w:szCs w:val="22"/>
        </w:rPr>
        <w:t xml:space="preserve">Provide the following when they have been </w:t>
      </w:r>
      <w:r w:rsidRPr="000344DB">
        <w:rPr>
          <w:rFonts w:ascii="Calibri" w:hAnsi="Calibri" w:cs="Calibri"/>
          <w:i/>
          <w:sz w:val="22"/>
          <w:szCs w:val="22"/>
        </w:rPr>
        <w:t>modified</w:t>
      </w:r>
      <w:r w:rsidRPr="000344DB">
        <w:rPr>
          <w:rFonts w:ascii="Calibri" w:hAnsi="Calibri" w:cs="Calibri"/>
          <w:sz w:val="22"/>
          <w:szCs w:val="22"/>
        </w:rPr>
        <w:t xml:space="preserve"> or are new, and submit to the </w:t>
      </w:r>
      <w:r>
        <w:rPr>
          <w:rFonts w:ascii="Calibri" w:hAnsi="Calibri" w:cs="Calibri"/>
          <w:sz w:val="22"/>
          <w:szCs w:val="22"/>
        </w:rPr>
        <w:t>OSU CHS</w:t>
      </w:r>
      <w:r w:rsidRPr="000344DB">
        <w:rPr>
          <w:rFonts w:ascii="Calibri" w:hAnsi="Calibri" w:cs="Calibri"/>
          <w:sz w:val="22"/>
          <w:szCs w:val="22"/>
        </w:rPr>
        <w:t xml:space="preserve"> IRB </w:t>
      </w: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530"/>
        <w:gridCol w:w="1440"/>
      </w:tblGrid>
      <w:tr w:rsidR="003C286F" w:rsidRPr="000344DB" w:rsidTr="0082159B">
        <w:trPr>
          <w:trHeight w:val="458"/>
        </w:trPr>
        <w:tc>
          <w:tcPr>
            <w:tcW w:w="6930" w:type="dxa"/>
            <w:shd w:val="clear" w:color="auto" w:fill="F2F2F2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Documents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Version # and/or Date (as applicable)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Check Box if Submitting with this Modification</w:t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Protocol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Data Collection Instruments (if investigator initiated research)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9900" w:type="dxa"/>
            <w:gridSpan w:val="3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All written material to be provided to or meant to be seen or heard by subjects, including:</w:t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Evaluation Instruments (to be completed by subjects) and Surveys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4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44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444">
              <w:rPr>
                <w:rFonts w:ascii="Calibri" w:hAnsi="Calibri" w:cs="Calibri"/>
                <w:sz w:val="22"/>
                <w:szCs w:val="22"/>
              </w:rPr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Advertisements (printed, audio, and video)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4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44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444">
              <w:rPr>
                <w:rFonts w:ascii="Calibri" w:hAnsi="Calibri" w:cs="Calibri"/>
                <w:sz w:val="22"/>
                <w:szCs w:val="22"/>
              </w:rPr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Recruitment Materials (letters, phone scripts, posters)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4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44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444">
              <w:rPr>
                <w:rFonts w:ascii="Calibri" w:hAnsi="Calibri" w:cs="Calibri"/>
                <w:sz w:val="22"/>
                <w:szCs w:val="22"/>
              </w:rPr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Consent Documents or Information Sheets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4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44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444">
              <w:rPr>
                <w:rFonts w:ascii="Calibri" w:hAnsi="Calibri" w:cs="Calibri"/>
                <w:sz w:val="22"/>
                <w:szCs w:val="22"/>
              </w:rPr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Foreign language version of any written material to be provided to or </w:t>
            </w:r>
            <w:r w:rsidRPr="000344DB">
              <w:rPr>
                <w:rFonts w:ascii="Calibri" w:hAnsi="Calibri" w:cs="Calibri"/>
                <w:sz w:val="22"/>
                <w:szCs w:val="22"/>
              </w:rPr>
              <w:lastRenderedPageBreak/>
              <w:t>meant to be seen or heard by subjects.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444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lastRenderedPageBreak/>
              <w:t>If consent will not be documented in writing, a script of information to be provided orally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9900" w:type="dxa"/>
            <w:gridSpan w:val="3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Provide the following documents when they exist:</w:t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Grant Application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Investigator’s brochure for each investigational drug/biologic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Package insert for each marketed drug/biologic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Product information for each investigational device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Contact Information Form </w:t>
            </w:r>
            <w:r w:rsidRPr="000344DB">
              <w:rPr>
                <w:rFonts w:ascii="Calibri" w:hAnsi="Calibri" w:cs="Calibri"/>
                <w:i/>
                <w:sz w:val="22"/>
                <w:szCs w:val="22"/>
              </w:rPr>
              <w:t>(for all new individuals and any individuals with updated information)</w:t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19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19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286F" w:rsidRPr="000344DB" w:rsidTr="0082159B">
        <w:trPr>
          <w:trHeight w:val="340"/>
        </w:trPr>
        <w:tc>
          <w:tcPr>
            <w:tcW w:w="69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19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286F" w:rsidRPr="000344DB" w:rsidRDefault="003C286F" w:rsidP="0082159B">
            <w:pPr>
              <w:tabs>
                <w:tab w:val="left" w:pos="23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344DB">
              <w:rPr>
                <w:rFonts w:ascii="Calibri" w:hAnsi="Calibri" w:cs="Calibri"/>
                <w:sz w:val="22"/>
                <w:szCs w:val="22"/>
              </w:rPr>
            </w:r>
            <w:r w:rsidRPr="000344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C286F" w:rsidRPr="000344DB" w:rsidRDefault="003C286F" w:rsidP="003C286F">
      <w:pPr>
        <w:rPr>
          <w:vanish/>
        </w:rPr>
      </w:pPr>
    </w:p>
    <w:tbl>
      <w:tblPr>
        <w:tblpPr w:leftFromText="180" w:rightFromText="180" w:vertAnchor="text" w:horzAnchor="margin" w:tblpX="108" w:tblpY="1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7"/>
        <w:gridCol w:w="2081"/>
      </w:tblGrid>
      <w:tr w:rsidR="003C286F" w:rsidRPr="000344DB" w:rsidTr="0082159B">
        <w:trPr>
          <w:trHeight w:val="323"/>
        </w:trPr>
        <w:tc>
          <w:tcPr>
            <w:tcW w:w="9918" w:type="dxa"/>
            <w:gridSpan w:val="2"/>
            <w:shd w:val="clear" w:color="auto" w:fill="000000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t>Investigator Acknowledgement</w:t>
            </w:r>
          </w:p>
        </w:tc>
      </w:tr>
      <w:tr w:rsidR="003C286F" w:rsidRPr="000344DB" w:rsidTr="0082159B">
        <w:tc>
          <w:tcPr>
            <w:tcW w:w="9918" w:type="dxa"/>
            <w:gridSpan w:val="2"/>
            <w:vAlign w:val="center"/>
          </w:tcPr>
          <w:p w:rsidR="003C286F" w:rsidRPr="000344DB" w:rsidRDefault="003C286F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I agree to conduct this Human Research in accordance with applicable regulations and the organization’s policies and procedures.</w:t>
            </w:r>
          </w:p>
        </w:tc>
      </w:tr>
      <w:tr w:rsidR="003C286F" w:rsidRPr="000344DB" w:rsidTr="0082159B">
        <w:tc>
          <w:tcPr>
            <w:tcW w:w="7837" w:type="dxa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Investigator Signature</w:t>
            </w:r>
          </w:p>
        </w:tc>
        <w:tc>
          <w:tcPr>
            <w:tcW w:w="2081" w:type="dxa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4DB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3C286F" w:rsidRPr="000344DB" w:rsidTr="0082159B">
        <w:trPr>
          <w:trHeight w:val="503"/>
        </w:trPr>
        <w:tc>
          <w:tcPr>
            <w:tcW w:w="7837" w:type="dxa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:rsidR="003C286F" w:rsidRPr="000344DB" w:rsidRDefault="003C286F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44D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344D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344D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3C286F" w:rsidRPr="00983FA5" w:rsidRDefault="003C286F" w:rsidP="003C286F">
      <w:pPr>
        <w:rPr>
          <w:vanish/>
        </w:rPr>
      </w:pPr>
    </w:p>
    <w:p w:rsidR="003C286F" w:rsidRPr="00983FA5" w:rsidRDefault="003C286F" w:rsidP="003C286F">
      <w:pPr>
        <w:rPr>
          <w:vanish/>
        </w:rPr>
      </w:pPr>
    </w:p>
    <w:p w:rsidR="003C286F" w:rsidRDefault="003C286F" w:rsidP="003C286F"/>
    <w:p w:rsidR="003C286F" w:rsidRDefault="003C286F" w:rsidP="003C286F"/>
    <w:p w:rsidR="00C60BF1" w:rsidRDefault="00C60BF1"/>
    <w:sectPr w:rsidR="00C60BF1" w:rsidSect="007A4AA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6F" w:rsidRDefault="003C286F" w:rsidP="003C286F">
      <w:r>
        <w:separator/>
      </w:r>
    </w:p>
  </w:endnote>
  <w:endnote w:type="continuationSeparator" w:id="0">
    <w:p w:rsidR="003C286F" w:rsidRDefault="003C286F" w:rsidP="003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93" w:rsidRPr="008F58FD" w:rsidRDefault="003C286F" w:rsidP="004637D6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sz w:val="22"/>
      </w:rPr>
    </w:pPr>
    <w:r w:rsidRPr="003C286F">
      <w:rPr>
        <w:rFonts w:ascii="Calibri" w:hAnsi="Calibri" w:cs="Calibri"/>
        <w:sz w:val="18"/>
        <w:szCs w:val="20"/>
      </w:rPr>
      <w:t>Modification of Approved Human Research</w:t>
    </w:r>
    <w:r w:rsidRPr="008F58FD">
      <w:rPr>
        <w:rFonts w:ascii="Calibri" w:hAnsi="Calibri" w:cs="Calibri"/>
        <w:sz w:val="18"/>
        <w:szCs w:val="20"/>
      </w:rPr>
      <w:tab/>
      <w:t xml:space="preserve">Page </w:t>
    </w:r>
    <w:r w:rsidRPr="008F58FD">
      <w:rPr>
        <w:rFonts w:ascii="Calibri" w:hAnsi="Calibri" w:cs="Calibri"/>
        <w:b/>
        <w:bCs/>
        <w:sz w:val="18"/>
        <w:szCs w:val="20"/>
      </w:rPr>
      <w:fldChar w:fldCharType="begin"/>
    </w:r>
    <w:r w:rsidRPr="008F58FD">
      <w:rPr>
        <w:rFonts w:ascii="Calibri" w:hAnsi="Calibri" w:cs="Calibri"/>
        <w:b/>
        <w:bCs/>
        <w:sz w:val="18"/>
        <w:szCs w:val="20"/>
      </w:rPr>
      <w:instrText xml:space="preserve"> PAGE </w:instrText>
    </w:r>
    <w:r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326339">
      <w:rPr>
        <w:rFonts w:ascii="Calibri" w:hAnsi="Calibri" w:cs="Calibri"/>
        <w:b/>
        <w:bCs/>
        <w:noProof/>
        <w:sz w:val="18"/>
        <w:szCs w:val="20"/>
      </w:rPr>
      <w:t>1</w:t>
    </w:r>
    <w:r w:rsidRPr="008F58FD">
      <w:rPr>
        <w:rFonts w:ascii="Calibri" w:hAnsi="Calibri" w:cs="Calibri"/>
        <w:b/>
        <w:bCs/>
        <w:sz w:val="18"/>
        <w:szCs w:val="20"/>
      </w:rPr>
      <w:fldChar w:fldCharType="end"/>
    </w:r>
    <w:r w:rsidRPr="008F58FD">
      <w:rPr>
        <w:rFonts w:ascii="Calibri" w:hAnsi="Calibri" w:cs="Calibri"/>
        <w:sz w:val="18"/>
        <w:szCs w:val="20"/>
      </w:rPr>
      <w:t xml:space="preserve"> of </w:t>
    </w:r>
    <w:r w:rsidRPr="008F58FD">
      <w:rPr>
        <w:rFonts w:ascii="Calibri" w:hAnsi="Calibri" w:cs="Calibri"/>
        <w:b/>
        <w:bCs/>
        <w:sz w:val="18"/>
        <w:szCs w:val="20"/>
      </w:rPr>
      <w:fldChar w:fldCharType="begin"/>
    </w:r>
    <w:r w:rsidRPr="008F58FD">
      <w:rPr>
        <w:rFonts w:ascii="Calibri" w:hAnsi="Calibri" w:cs="Calibri"/>
        <w:b/>
        <w:bCs/>
        <w:sz w:val="18"/>
        <w:szCs w:val="20"/>
      </w:rPr>
      <w:instrText xml:space="preserve"> NUMPAGES  </w:instrText>
    </w:r>
    <w:r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326339">
      <w:rPr>
        <w:rFonts w:ascii="Calibri" w:hAnsi="Calibri" w:cs="Calibri"/>
        <w:b/>
        <w:bCs/>
        <w:noProof/>
        <w:sz w:val="18"/>
        <w:szCs w:val="20"/>
      </w:rPr>
      <w:t>2</w:t>
    </w:r>
    <w:r w:rsidRPr="008F58FD">
      <w:rPr>
        <w:rFonts w:ascii="Calibri" w:hAnsi="Calibri" w:cs="Calibri"/>
        <w:b/>
        <w:bCs/>
        <w:sz w:val="18"/>
        <w:szCs w:val="20"/>
      </w:rPr>
      <w:fldChar w:fldCharType="end"/>
    </w:r>
    <w:r w:rsidRPr="008F58FD">
      <w:rPr>
        <w:rFonts w:ascii="Calibri" w:hAnsi="Calibri" w:cs="Calibri"/>
        <w:b/>
        <w:bCs/>
        <w:sz w:val="18"/>
        <w:szCs w:val="20"/>
      </w:rPr>
      <w:tab/>
    </w:r>
    <w:r w:rsidRPr="00FA24B8">
      <w:rPr>
        <w:rFonts w:ascii="Calibri" w:hAnsi="Calibri" w:cs="Calibri"/>
        <w:bCs/>
        <w:sz w:val="18"/>
        <w:szCs w:val="20"/>
      </w:rPr>
      <w:t>Form V</w:t>
    </w:r>
    <w:r>
      <w:rPr>
        <w:rFonts w:ascii="Calibri" w:hAnsi="Calibri" w:cs="Calibri"/>
        <w:bCs/>
        <w:sz w:val="18"/>
        <w:szCs w:val="20"/>
      </w:rPr>
      <w:t>ersion Date 02/26/2013</w:t>
    </w:r>
  </w:p>
  <w:p w:rsidR="00280F93" w:rsidRPr="008F58FD" w:rsidRDefault="00326339" w:rsidP="004637D6">
    <w:pPr>
      <w:pStyle w:val="Footer"/>
      <w:tabs>
        <w:tab w:val="clear" w:pos="8640"/>
        <w:tab w:val="right" w:pos="9360"/>
      </w:tabs>
      <w:rPr>
        <w:rFonts w:ascii="Calibri" w:hAnsi="Calibri" w:cs="Calibr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6F" w:rsidRDefault="003C286F" w:rsidP="003C286F">
      <w:r>
        <w:separator/>
      </w:r>
    </w:p>
  </w:footnote>
  <w:footnote w:type="continuationSeparator" w:id="0">
    <w:p w:rsidR="003C286F" w:rsidRDefault="003C286F" w:rsidP="003C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F1"/>
    <w:multiLevelType w:val="hybridMultilevel"/>
    <w:tmpl w:val="8A24EC9E"/>
    <w:lvl w:ilvl="0" w:tplc="07E2D01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362CF"/>
    <w:multiLevelType w:val="hybridMultilevel"/>
    <w:tmpl w:val="164013A0"/>
    <w:lvl w:ilvl="0" w:tplc="3092A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7EBC"/>
    <w:multiLevelType w:val="hybridMultilevel"/>
    <w:tmpl w:val="8A24EC9E"/>
    <w:lvl w:ilvl="0" w:tplc="07E2D01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A75E8C"/>
    <w:multiLevelType w:val="hybridMultilevel"/>
    <w:tmpl w:val="BC081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FySp9OuWKvvG9AJ8cy3qcevIQgk=" w:salt="sM0x5p1ko/SdygRGZwRV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F"/>
    <w:rsid w:val="00326339"/>
    <w:rsid w:val="003C286F"/>
    <w:rsid w:val="00C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2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2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Company>OSU-Tulsa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Hood</dc:creator>
  <cp:keywords/>
  <dc:description/>
  <cp:lastModifiedBy>Amber Hood</cp:lastModifiedBy>
  <cp:revision>2</cp:revision>
  <dcterms:created xsi:type="dcterms:W3CDTF">2013-02-26T20:36:00Z</dcterms:created>
  <dcterms:modified xsi:type="dcterms:W3CDTF">2013-02-26T22:37:00Z</dcterms:modified>
</cp:coreProperties>
</file>